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2A" w:rsidRDefault="00F2513B" w:rsidP="00BC2675">
      <w:pPr>
        <w:jc w:val="center"/>
        <w:rPr>
          <w:rFonts w:ascii="Copperplate Gothic Light" w:hAnsi="Copperplate Gothic Light"/>
          <w:b/>
          <w:sz w:val="36"/>
          <w:szCs w:val="32"/>
        </w:rPr>
      </w:pPr>
      <w:r>
        <w:rPr>
          <w:rFonts w:ascii="Copperplate Gothic Light" w:hAnsi="Copperplate Gothic Light"/>
          <w:b/>
          <w:sz w:val="36"/>
          <w:szCs w:val="32"/>
        </w:rPr>
        <w:t>Cool Rise Honey Oatmeal Bread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0C0234" w:rsidTr="00961CB2">
        <w:tc>
          <w:tcPr>
            <w:tcW w:w="5040" w:type="dxa"/>
          </w:tcPr>
          <w:p w:rsidR="000C0234" w:rsidRDefault="000C0234" w:rsidP="0096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Cooking Principle: yeast bread; </w:t>
            </w:r>
            <w:r>
              <w:rPr>
                <w:rFonts w:ascii="Arial" w:hAnsi="Arial" w:cs="Arial"/>
                <w:sz w:val="24"/>
                <w:szCs w:val="24"/>
              </w:rPr>
              <w:t>cool</w:t>
            </w:r>
            <w:r w:rsidR="00E943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rise</w:t>
            </w:r>
          </w:p>
        </w:tc>
      </w:tr>
      <w:tr w:rsidR="000C0234" w:rsidTr="00961CB2">
        <w:tc>
          <w:tcPr>
            <w:tcW w:w="5040" w:type="dxa"/>
          </w:tcPr>
          <w:p w:rsidR="000C0234" w:rsidRDefault="000C0234" w:rsidP="0096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Time: </w:t>
            </w:r>
            <w:r w:rsidR="00E94314">
              <w:rPr>
                <w:rFonts w:ascii="Arial" w:hAnsi="Arial" w:cs="Arial"/>
                <w:sz w:val="24"/>
                <w:szCs w:val="24"/>
              </w:rPr>
              <w:t>35</w:t>
            </w:r>
            <w:bookmarkStart w:id="0" w:name="_GoBack"/>
            <w:bookmarkEnd w:id="0"/>
            <w:r w:rsidR="00E94314">
              <w:rPr>
                <w:rFonts w:ascii="Arial" w:hAnsi="Arial" w:cs="Arial"/>
                <w:sz w:val="24"/>
                <w:szCs w:val="24"/>
              </w:rPr>
              <w:t>-40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0C0234" w:rsidTr="00961CB2">
        <w:tc>
          <w:tcPr>
            <w:tcW w:w="5040" w:type="dxa"/>
          </w:tcPr>
          <w:p w:rsidR="000C0234" w:rsidRPr="002A415B" w:rsidRDefault="000C0234" w:rsidP="0096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Temp: </w:t>
            </w:r>
            <w:r w:rsidR="00E94314">
              <w:rPr>
                <w:rFonts w:ascii="Arial" w:hAnsi="Arial" w:cs="Arial"/>
                <w:sz w:val="24"/>
                <w:szCs w:val="24"/>
              </w:rPr>
              <w:t>375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0C0234" w:rsidRPr="00BC2675" w:rsidRDefault="000C0234" w:rsidP="00BC2675">
      <w:pPr>
        <w:jc w:val="center"/>
        <w:rPr>
          <w:rFonts w:ascii="Copperplate Gothic Light" w:hAnsi="Copperplate Gothic Light"/>
          <w:b/>
          <w:sz w:val="36"/>
          <w:szCs w:val="32"/>
        </w:rPr>
      </w:pPr>
    </w:p>
    <w:p w:rsidR="00BC2675" w:rsidRDefault="00BC2675" w:rsidP="00BC26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4424"/>
      </w:tblGrid>
      <w:tr w:rsidR="00BC2675" w:rsidTr="00BC2675">
        <w:tc>
          <w:tcPr>
            <w:tcW w:w="2790" w:type="dxa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ml warm water</w:t>
            </w:r>
          </w:p>
        </w:tc>
        <w:tc>
          <w:tcPr>
            <w:tcW w:w="0" w:type="auto"/>
          </w:tcPr>
          <w:p w:rsidR="00BC2675" w:rsidRDefault="003907A3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2513B">
              <w:rPr>
                <w:rFonts w:ascii="Arial" w:hAnsi="Arial" w:cs="Arial"/>
                <w:sz w:val="24"/>
                <w:szCs w:val="24"/>
              </w:rPr>
              <w:t>5 ml honey</w:t>
            </w:r>
          </w:p>
        </w:tc>
      </w:tr>
      <w:tr w:rsidR="00BC2675" w:rsidTr="00BC2675">
        <w:tc>
          <w:tcPr>
            <w:tcW w:w="0" w:type="auto"/>
          </w:tcPr>
          <w:p w:rsidR="00BC2675" w:rsidRDefault="00BC2675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ml </w:t>
            </w:r>
            <w:r w:rsidR="00F2513B">
              <w:rPr>
                <w:rFonts w:ascii="Arial" w:hAnsi="Arial" w:cs="Arial"/>
                <w:sz w:val="24"/>
                <w:szCs w:val="24"/>
              </w:rPr>
              <w:t>honey</w:t>
            </w:r>
          </w:p>
        </w:tc>
        <w:tc>
          <w:tcPr>
            <w:tcW w:w="0" w:type="auto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rolled oats</w:t>
            </w:r>
          </w:p>
        </w:tc>
      </w:tr>
      <w:tr w:rsidR="00BC2675" w:rsidTr="00BC2675">
        <w:tc>
          <w:tcPr>
            <w:tcW w:w="0" w:type="auto"/>
          </w:tcPr>
          <w:p w:rsidR="00BC2675" w:rsidRDefault="0035288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F2513B">
              <w:rPr>
                <w:rFonts w:ascii="Arial" w:hAnsi="Arial" w:cs="Arial"/>
                <w:sz w:val="24"/>
                <w:szCs w:val="24"/>
              </w:rPr>
              <w:t>ml yeast</w:t>
            </w:r>
          </w:p>
        </w:tc>
        <w:tc>
          <w:tcPr>
            <w:tcW w:w="0" w:type="auto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ml warm milk</w:t>
            </w:r>
          </w:p>
        </w:tc>
      </w:tr>
      <w:tr w:rsidR="00BC2675" w:rsidTr="00BC2675">
        <w:tc>
          <w:tcPr>
            <w:tcW w:w="0" w:type="auto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BC2675">
              <w:rPr>
                <w:rFonts w:ascii="Arial" w:hAnsi="Arial" w:cs="Arial"/>
                <w:sz w:val="24"/>
                <w:szCs w:val="24"/>
              </w:rPr>
              <w:t xml:space="preserve">ml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27C0D">
              <w:rPr>
                <w:rFonts w:ascii="Arial" w:hAnsi="Arial" w:cs="Arial"/>
                <w:sz w:val="24"/>
                <w:szCs w:val="24"/>
              </w:rPr>
              <w:t>alt</w:t>
            </w:r>
          </w:p>
        </w:tc>
        <w:tc>
          <w:tcPr>
            <w:tcW w:w="0" w:type="auto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(250 ml water + 80 ml milk powder)</w:t>
            </w:r>
          </w:p>
        </w:tc>
      </w:tr>
      <w:tr w:rsidR="00BC2675" w:rsidTr="00BC2675">
        <w:tc>
          <w:tcPr>
            <w:tcW w:w="0" w:type="auto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ml margarine, melted</w:t>
            </w:r>
          </w:p>
        </w:tc>
        <w:tc>
          <w:tcPr>
            <w:tcW w:w="0" w:type="auto"/>
          </w:tcPr>
          <w:p w:rsidR="00BC2675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ml whole wheat flour</w:t>
            </w:r>
          </w:p>
        </w:tc>
      </w:tr>
      <w:tr w:rsidR="00F2513B" w:rsidTr="00BC2675">
        <w:tc>
          <w:tcPr>
            <w:tcW w:w="0" w:type="auto"/>
          </w:tcPr>
          <w:p w:rsidR="00F2513B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513B" w:rsidRDefault="00F2513B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ml all-purpose flour</w:t>
            </w:r>
          </w:p>
        </w:tc>
      </w:tr>
      <w:tr w:rsidR="00107FB6" w:rsidTr="00BC2675">
        <w:tc>
          <w:tcPr>
            <w:tcW w:w="0" w:type="auto"/>
          </w:tcPr>
          <w:p w:rsidR="00107FB6" w:rsidRDefault="00107FB6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ml oil – for brushing on top</w:t>
            </w:r>
          </w:p>
        </w:tc>
        <w:tc>
          <w:tcPr>
            <w:tcW w:w="0" w:type="auto"/>
          </w:tcPr>
          <w:p w:rsidR="00107FB6" w:rsidRDefault="00107FB6" w:rsidP="00F25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FB6" w:rsidTr="00BC2675">
        <w:tc>
          <w:tcPr>
            <w:tcW w:w="0" w:type="auto"/>
          </w:tcPr>
          <w:p w:rsidR="00107FB6" w:rsidRDefault="00107FB6" w:rsidP="00F2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~ 5 ml rolled oats for topping</w:t>
            </w:r>
          </w:p>
        </w:tc>
        <w:tc>
          <w:tcPr>
            <w:tcW w:w="0" w:type="auto"/>
          </w:tcPr>
          <w:p w:rsidR="00107FB6" w:rsidRDefault="00107FB6" w:rsidP="00F25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675" w:rsidRDefault="00107FB6" w:rsidP="00BC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2675" w:rsidRDefault="00BC2675" w:rsidP="00BC26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Method: </w:t>
      </w:r>
    </w:p>
    <w:p w:rsidR="0096223E" w:rsidRPr="0096223E" w:rsidRDefault="0096223E" w:rsidP="0096223E">
      <w:pPr>
        <w:spacing w:line="360" w:lineRule="auto"/>
        <w:rPr>
          <w:rFonts w:ascii="Impact" w:hAnsi="Impact" w:cs="Arial"/>
          <w:sz w:val="24"/>
          <w:szCs w:val="24"/>
        </w:rPr>
      </w:pPr>
      <w:r w:rsidRPr="0096223E">
        <w:rPr>
          <w:rFonts w:ascii="Impact" w:hAnsi="Impact" w:cs="Arial"/>
          <w:sz w:val="24"/>
          <w:szCs w:val="24"/>
        </w:rPr>
        <w:t>Day 1</w:t>
      </w:r>
    </w:p>
    <w:p w:rsidR="00107FB6" w:rsidRDefault="00107FB6" w:rsidP="003D2B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Grease a loaf pan with shortening and set aside for later.</w:t>
      </w:r>
    </w:p>
    <w:p w:rsidR="00BC2675" w:rsidRDefault="00BC2675" w:rsidP="003D2B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B1912">
        <w:rPr>
          <w:rFonts w:ascii="Arial" w:hAnsi="Arial" w:cs="Arial"/>
          <w:sz w:val="24"/>
          <w:szCs w:val="24"/>
        </w:rPr>
        <w:t>Rinse a large bowl with hot water</w:t>
      </w:r>
      <w:r w:rsidR="00F2513B">
        <w:rPr>
          <w:rFonts w:ascii="Arial" w:hAnsi="Arial" w:cs="Arial"/>
          <w:sz w:val="24"/>
          <w:szCs w:val="24"/>
        </w:rPr>
        <w:t xml:space="preserve">. Combine 75 ml water, </w:t>
      </w:r>
      <w:r w:rsidR="00C27C0D">
        <w:rPr>
          <w:rFonts w:ascii="Arial" w:hAnsi="Arial" w:cs="Arial"/>
          <w:sz w:val="24"/>
          <w:szCs w:val="24"/>
        </w:rPr>
        <w:t xml:space="preserve">the </w:t>
      </w:r>
      <w:r w:rsidR="00F2513B">
        <w:rPr>
          <w:rFonts w:ascii="Arial" w:hAnsi="Arial" w:cs="Arial"/>
          <w:sz w:val="24"/>
          <w:szCs w:val="24"/>
        </w:rPr>
        <w:t>5 ml honey, and yeast – stir to dissolve yeast and honey.  Cover with a clean towel and set aside until yeast if foamy – about 5 minutes.</w:t>
      </w:r>
    </w:p>
    <w:p w:rsidR="00107FB6" w:rsidRDefault="00107FB6" w:rsidP="00107FB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medium mixing bowl measure 500 ml of all-purpose flour. This will be used to make the bread.  </w:t>
      </w:r>
    </w:p>
    <w:p w:rsidR="00BC2675" w:rsidRDefault="00F2513B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Scald milk – make milk in 250 ml glass measure and place in the microwave for 1 min; stir and microwave for another 30 seconds.  Pour into a small mixing bowl; add </w:t>
      </w:r>
      <w:r w:rsidR="007B5FB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5 ml honey, margarine, </w:t>
      </w:r>
      <w:r w:rsidR="008A26FC">
        <w:rPr>
          <w:rFonts w:ascii="Arial" w:hAnsi="Arial" w:cs="Arial"/>
          <w:sz w:val="24"/>
          <w:szCs w:val="24"/>
        </w:rPr>
        <w:t xml:space="preserve">salt, </w:t>
      </w:r>
      <w:r>
        <w:rPr>
          <w:rFonts w:ascii="Arial" w:hAnsi="Arial" w:cs="Arial"/>
          <w:sz w:val="24"/>
          <w:szCs w:val="24"/>
        </w:rPr>
        <w:t>and rolled oats.  Stir</w:t>
      </w:r>
      <w:r w:rsidR="00C27C0D">
        <w:rPr>
          <w:rFonts w:ascii="Arial" w:hAnsi="Arial" w:cs="Arial"/>
          <w:sz w:val="24"/>
          <w:szCs w:val="24"/>
        </w:rPr>
        <w:t xml:space="preserve"> until the margarine is melted</w:t>
      </w:r>
      <w:r>
        <w:rPr>
          <w:rFonts w:ascii="Arial" w:hAnsi="Arial" w:cs="Arial"/>
          <w:sz w:val="24"/>
          <w:szCs w:val="24"/>
        </w:rPr>
        <w:t xml:space="preserve"> and set aside to cool to lukewarm.</w:t>
      </w:r>
    </w:p>
    <w:p w:rsidR="00F2513B" w:rsidRDefault="00F2513B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 cooled liquid into yeast along with the whole wheat flour. Stir until elastic.</w:t>
      </w:r>
      <w:r w:rsidR="00107FB6">
        <w:rPr>
          <w:rFonts w:ascii="Arial" w:hAnsi="Arial" w:cs="Arial"/>
          <w:sz w:val="24"/>
          <w:szCs w:val="24"/>
        </w:rPr>
        <w:t xml:space="preserve"> Add enough of the pre</w:t>
      </w:r>
      <w:r w:rsidR="00C27C0D">
        <w:rPr>
          <w:rFonts w:ascii="Arial" w:hAnsi="Arial" w:cs="Arial"/>
          <w:sz w:val="24"/>
          <w:szCs w:val="24"/>
        </w:rPr>
        <w:t>-</w:t>
      </w:r>
      <w:r w:rsidR="00107FB6">
        <w:rPr>
          <w:rFonts w:ascii="Arial" w:hAnsi="Arial" w:cs="Arial"/>
          <w:sz w:val="24"/>
          <w:szCs w:val="24"/>
        </w:rPr>
        <w:t>measure</w:t>
      </w:r>
      <w:r w:rsidR="00C27C0D">
        <w:rPr>
          <w:rFonts w:ascii="Arial" w:hAnsi="Arial" w:cs="Arial"/>
          <w:sz w:val="24"/>
          <w:szCs w:val="24"/>
        </w:rPr>
        <w:t>d</w:t>
      </w:r>
      <w:r w:rsidR="00107FB6">
        <w:rPr>
          <w:rFonts w:ascii="Arial" w:hAnsi="Arial" w:cs="Arial"/>
          <w:sz w:val="24"/>
          <w:szCs w:val="24"/>
        </w:rPr>
        <w:t xml:space="preserve"> all-purpose flour to create a soft dough.</w:t>
      </w:r>
    </w:p>
    <w:p w:rsidR="00107FB6" w:rsidRDefault="00107FB6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Turn out onto a lightly flour</w:t>
      </w:r>
      <w:r w:rsidR="00C27C0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counter and knead for 8-10 minutes or until smooth and elastic.  Add more flour as necessary to prevent dough from sticking to your hands or the counter during kneading.</w:t>
      </w:r>
    </w:p>
    <w:p w:rsidR="00107FB6" w:rsidRDefault="00107FB6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dough with the bowl and allow to rest for 10-15 minutes.</w:t>
      </w:r>
    </w:p>
    <w:p w:rsidR="00107FB6" w:rsidRDefault="00107FB6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Flatten the dough into a rectangle and roll out to 22cm x 30cm (about the size of your recipe).</w:t>
      </w:r>
    </w:p>
    <w:p w:rsidR="00107FB6" w:rsidRDefault="00107FB6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up jelly roll style from the short end, pinching the seam at the end.  Press ends under.</w:t>
      </w:r>
    </w:p>
    <w:p w:rsidR="00107FB6" w:rsidRDefault="00107FB6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in prepared pan.  Brush the top with oil and sprinkle with ~5 ml rolled oats.  Cover lightly with plastic wrap, label and refrigerate.</w:t>
      </w:r>
    </w:p>
    <w:p w:rsidR="0096223E" w:rsidRPr="0096223E" w:rsidRDefault="0096223E" w:rsidP="0096223E">
      <w:pPr>
        <w:spacing w:line="360" w:lineRule="auto"/>
        <w:ind w:left="360"/>
        <w:rPr>
          <w:rFonts w:ascii="Impact" w:hAnsi="Impact" w:cs="Arial"/>
          <w:sz w:val="24"/>
          <w:szCs w:val="24"/>
        </w:rPr>
      </w:pPr>
      <w:r w:rsidRPr="0096223E">
        <w:rPr>
          <w:rFonts w:ascii="Impact" w:hAnsi="Impact" w:cs="Arial"/>
          <w:sz w:val="24"/>
          <w:szCs w:val="24"/>
        </w:rPr>
        <w:t xml:space="preserve">Day </w:t>
      </w:r>
      <w:r>
        <w:rPr>
          <w:rFonts w:ascii="Impact" w:hAnsi="Impact" w:cs="Arial"/>
          <w:sz w:val="24"/>
          <w:szCs w:val="24"/>
        </w:rPr>
        <w:t>2</w:t>
      </w:r>
    </w:p>
    <w:p w:rsidR="0096223E" w:rsidRDefault="0096223E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loaf from the refrigerator and allow to come to room temperature.</w:t>
      </w:r>
    </w:p>
    <w:p w:rsidR="00FB556E" w:rsidRDefault="0096223E" w:rsidP="009622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</w:t>
      </w:r>
      <w:r w:rsidR="00107FB6">
        <w:rPr>
          <w:rFonts w:ascii="Arial" w:hAnsi="Arial" w:cs="Arial"/>
          <w:sz w:val="24"/>
          <w:szCs w:val="24"/>
        </w:rPr>
        <w:t xml:space="preserve"> oven and bake bread for 3</w:t>
      </w:r>
      <w:r w:rsidR="00E94314">
        <w:rPr>
          <w:rFonts w:ascii="Arial" w:hAnsi="Arial" w:cs="Arial"/>
          <w:sz w:val="24"/>
          <w:szCs w:val="24"/>
        </w:rPr>
        <w:t>5</w:t>
      </w:r>
      <w:r w:rsidR="00107FB6">
        <w:rPr>
          <w:rFonts w:ascii="Arial" w:hAnsi="Arial" w:cs="Arial"/>
          <w:sz w:val="24"/>
          <w:szCs w:val="24"/>
        </w:rPr>
        <w:t>-40 minutes</w:t>
      </w:r>
      <w:r w:rsidR="00FB556E">
        <w:rPr>
          <w:rFonts w:ascii="Arial" w:hAnsi="Arial" w:cs="Arial"/>
          <w:sz w:val="24"/>
          <w:szCs w:val="24"/>
        </w:rPr>
        <w:t xml:space="preserve">. </w:t>
      </w:r>
    </w:p>
    <w:p w:rsidR="00107FB6" w:rsidRPr="0096223E" w:rsidRDefault="00FB556E" w:rsidP="009622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check for doneness </w:t>
      </w:r>
      <w:r w:rsidR="00C85A09">
        <w:rPr>
          <w:rFonts w:ascii="Arial" w:hAnsi="Arial" w:cs="Arial"/>
          <w:sz w:val="24"/>
          <w:szCs w:val="24"/>
        </w:rPr>
        <w:t>you need to check the</w:t>
      </w:r>
      <w:r>
        <w:rPr>
          <w:rFonts w:ascii="Arial" w:hAnsi="Arial" w:cs="Arial"/>
          <w:sz w:val="24"/>
          <w:szCs w:val="24"/>
        </w:rPr>
        <w:t xml:space="preserve"> internal temperature</w:t>
      </w:r>
      <w:r w:rsidR="00C85A09">
        <w:rPr>
          <w:rFonts w:ascii="Arial" w:hAnsi="Arial" w:cs="Arial"/>
          <w:sz w:val="24"/>
          <w:szCs w:val="24"/>
        </w:rPr>
        <w:t xml:space="preserve">, it </w:t>
      </w:r>
      <w:r>
        <w:rPr>
          <w:rFonts w:ascii="Arial" w:hAnsi="Arial" w:cs="Arial"/>
          <w:sz w:val="24"/>
          <w:szCs w:val="24"/>
        </w:rPr>
        <w:t>should</w:t>
      </w:r>
      <w:r w:rsidR="00C85A09">
        <w:rPr>
          <w:rFonts w:ascii="Arial" w:hAnsi="Arial" w:cs="Arial"/>
          <w:sz w:val="24"/>
          <w:szCs w:val="24"/>
        </w:rPr>
        <w:t xml:space="preserve"> read between</w:t>
      </w:r>
      <w:r>
        <w:rPr>
          <w:rFonts w:ascii="Arial" w:hAnsi="Arial" w:cs="Arial"/>
          <w:sz w:val="24"/>
          <w:szCs w:val="24"/>
        </w:rPr>
        <w:t xml:space="preserve"> 88-96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 and</w:t>
      </w:r>
      <w:r w:rsidR="00107FB6">
        <w:rPr>
          <w:rFonts w:ascii="Arial" w:hAnsi="Arial" w:cs="Arial"/>
          <w:sz w:val="24"/>
          <w:szCs w:val="24"/>
        </w:rPr>
        <w:t xml:space="preserve"> sound hollow when tapped.</w:t>
      </w:r>
      <w:r w:rsidR="0096223E">
        <w:rPr>
          <w:rFonts w:ascii="Arial" w:hAnsi="Arial" w:cs="Arial"/>
          <w:sz w:val="24"/>
          <w:szCs w:val="24"/>
        </w:rPr>
        <w:t xml:space="preserve"> (</w:t>
      </w:r>
      <w:r w:rsidR="00107FB6" w:rsidRPr="0096223E">
        <w:rPr>
          <w:rFonts w:ascii="Arial" w:hAnsi="Arial" w:cs="Arial"/>
          <w:sz w:val="24"/>
          <w:szCs w:val="24"/>
        </w:rPr>
        <w:t>If the top becomes too brown, cover with aluminum foil.</w:t>
      </w:r>
      <w:r w:rsidR="0096223E">
        <w:rPr>
          <w:rFonts w:ascii="Arial" w:hAnsi="Arial" w:cs="Arial"/>
          <w:sz w:val="24"/>
          <w:szCs w:val="24"/>
        </w:rPr>
        <w:t>)</w:t>
      </w:r>
    </w:p>
    <w:p w:rsidR="00107FB6" w:rsidRDefault="0096223E" w:rsidP="00397D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Immediately r</w:t>
      </w:r>
      <w:r w:rsidR="00107FB6">
        <w:rPr>
          <w:rFonts w:ascii="Arial" w:hAnsi="Arial" w:cs="Arial"/>
          <w:sz w:val="24"/>
          <w:szCs w:val="24"/>
        </w:rPr>
        <w:t>emove from pan and place on cooling rack</w:t>
      </w:r>
      <w:r>
        <w:rPr>
          <w:rFonts w:ascii="Arial" w:hAnsi="Arial" w:cs="Arial"/>
          <w:sz w:val="24"/>
          <w:szCs w:val="24"/>
        </w:rPr>
        <w:t xml:space="preserve"> to cool completely before cutting</w:t>
      </w:r>
      <w:r w:rsidR="00107FB6">
        <w:rPr>
          <w:rFonts w:ascii="Arial" w:hAnsi="Arial" w:cs="Arial"/>
          <w:sz w:val="24"/>
          <w:szCs w:val="24"/>
        </w:rPr>
        <w:t>.</w:t>
      </w:r>
    </w:p>
    <w:p w:rsidR="009B14CE" w:rsidRDefault="009B14CE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82"/>
        <w:gridCol w:w="4453"/>
      </w:tblGrid>
      <w:tr w:rsidR="000C0234" w:rsidTr="000C0234">
        <w:tc>
          <w:tcPr>
            <w:tcW w:w="4182" w:type="dxa"/>
          </w:tcPr>
          <w:p w:rsidR="000C0234" w:rsidRDefault="000C0234" w:rsidP="000C0234">
            <w:pPr>
              <w:rPr>
                <w:rFonts w:ascii="Arial" w:hAnsi="Arial" w:cs="Arial"/>
                <w:sz w:val="24"/>
                <w:szCs w:val="24"/>
              </w:rPr>
            </w:pPr>
            <w:r w:rsidRPr="000C0234">
              <w:rPr>
                <w:rFonts w:ascii="Impact" w:hAnsi="Impact" w:cs="Arial"/>
                <w:sz w:val="24"/>
                <w:szCs w:val="24"/>
              </w:rPr>
              <w:t>Standards: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0234" w:rsidRDefault="000C0234" w:rsidP="000C02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234" w:rsidRPr="00BA37DB" w:rsidRDefault="000C0234" w:rsidP="000C0234">
            <w:pPr>
              <w:rPr>
                <w:rFonts w:ascii="Impact" w:hAnsi="Impact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golden brown, sounds hollow when tapped</w:t>
            </w:r>
            <w:r>
              <w:rPr>
                <w:rFonts w:ascii="Arial" w:hAnsi="Arial" w:cs="Arial"/>
                <w:sz w:val="24"/>
                <w:szCs w:val="24"/>
              </w:rPr>
              <w:t xml:space="preserve">; internal temp between </w:t>
            </w:r>
            <w:r w:rsidRPr="000C0234">
              <w:rPr>
                <w:rFonts w:ascii="Arial" w:hAnsi="Arial" w:cs="Arial"/>
                <w:sz w:val="24"/>
                <w:szCs w:val="24"/>
              </w:rPr>
              <w:t>88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-96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C, w</w:t>
            </w:r>
            <w:r w:rsidRPr="000C0234">
              <w:rPr>
                <w:rFonts w:ascii="Arial" w:hAnsi="Arial" w:cs="Arial"/>
                <w:sz w:val="24"/>
                <w:szCs w:val="24"/>
              </w:rPr>
              <w:t>ell</w:t>
            </w:r>
            <w:r>
              <w:rPr>
                <w:rFonts w:ascii="Arial" w:hAnsi="Arial" w:cs="Arial"/>
                <w:sz w:val="24"/>
                <w:szCs w:val="24"/>
              </w:rPr>
              <w:t xml:space="preserve"> risen 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4453" w:type="dxa"/>
          </w:tcPr>
          <w:p w:rsidR="000C0234" w:rsidRPr="00BA37DB" w:rsidRDefault="000C0234" w:rsidP="009B14CE">
            <w:pPr>
              <w:spacing w:line="360" w:lineRule="auto"/>
              <w:rPr>
                <w:rFonts w:ascii="Impact" w:hAnsi="Impact" w:cs="Arial"/>
                <w:sz w:val="24"/>
                <w:szCs w:val="24"/>
              </w:rPr>
            </w:pPr>
            <w:r w:rsidRPr="00BA37DB">
              <w:rPr>
                <w:rFonts w:ascii="Impact" w:hAnsi="Impact" w:cs="Arial"/>
                <w:sz w:val="24"/>
                <w:szCs w:val="24"/>
              </w:rPr>
              <w:t>Equipment on Tray:</w:t>
            </w:r>
          </w:p>
          <w:p w:rsidR="000C0234" w:rsidRDefault="000C0234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0234" w:rsidRDefault="000C0234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0234" w:rsidRDefault="000C0234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0234" w:rsidRDefault="000C0234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0234" w:rsidRDefault="000C0234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C0234" w:rsidRDefault="000C0234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FB6" w:rsidRDefault="00107FB6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107FB6" w:rsidRDefault="00107FB6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9B14CE" w:rsidRDefault="009B14CE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B14CE" w:rsidSect="00BC26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75" w:rsidRDefault="00BC2675" w:rsidP="00BC2675">
      <w:pPr>
        <w:spacing w:after="0" w:line="240" w:lineRule="auto"/>
      </w:pPr>
      <w:r>
        <w:separator/>
      </w:r>
    </w:p>
  </w:endnote>
  <w:end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75" w:rsidRDefault="00BC2675" w:rsidP="00BC2675">
      <w:pPr>
        <w:spacing w:after="0" w:line="240" w:lineRule="auto"/>
      </w:pPr>
      <w:r>
        <w:separator/>
      </w:r>
    </w:p>
  </w:footnote>
  <w:foot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75" w:rsidRDefault="00BC2675">
    <w:pPr>
      <w:pStyle w:val="Header"/>
    </w:pPr>
  </w:p>
  <w:p w:rsidR="00BC2675" w:rsidRDefault="00BC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0C0234" w:rsidRPr="00D44C2C" w:rsidTr="00961CB2">
      <w:tc>
        <w:tcPr>
          <w:tcW w:w="3055" w:type="dxa"/>
        </w:tcPr>
        <w:p w:rsidR="000C0234" w:rsidRPr="00D44C2C" w:rsidRDefault="000C0234" w:rsidP="000C0234">
          <w:pPr>
            <w:pStyle w:val="Header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0C0234" w:rsidRPr="00D44C2C" w:rsidRDefault="000C0234" w:rsidP="000C0234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Recipe:           ___/5</w:t>
          </w:r>
        </w:p>
        <w:p w:rsidR="000C0234" w:rsidRPr="00D44C2C" w:rsidRDefault="000C0234" w:rsidP="000C0234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Organization: ___/3</w:t>
          </w:r>
        </w:p>
        <w:p w:rsidR="000C0234" w:rsidRPr="00D44C2C" w:rsidRDefault="000C0234" w:rsidP="000C0234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Work Habits: ___/6</w:t>
          </w:r>
        </w:p>
      </w:tc>
      <w:tc>
        <w:tcPr>
          <w:tcW w:w="2880" w:type="dxa"/>
        </w:tcPr>
        <w:p w:rsidR="000C0234" w:rsidRPr="00D44C2C" w:rsidRDefault="000C0234" w:rsidP="000C0234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Technique:  ___/5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Product:      ___/5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Clean Up:    ___/6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</w:p>
        <w:p w:rsidR="000C0234" w:rsidRPr="00D44C2C" w:rsidRDefault="000C0234" w:rsidP="000C0234">
          <w:pPr>
            <w:pStyle w:val="Header"/>
            <w:spacing w:line="276" w:lineRule="auto"/>
            <w:jc w:val="right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 xml:space="preserve">Total: ______/30                               </w:t>
          </w:r>
        </w:p>
      </w:tc>
      <w:tc>
        <w:tcPr>
          <w:tcW w:w="3330" w:type="dxa"/>
        </w:tcPr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Name:    __________________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Partner: __________________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Duty:      __________________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Date:      ______________</w:t>
          </w:r>
        </w:p>
        <w:p w:rsidR="000C0234" w:rsidRPr="00D44C2C" w:rsidRDefault="000C0234" w:rsidP="000C0234">
          <w:pPr>
            <w:pStyle w:val="Header"/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Unit</w:t>
          </w:r>
          <w:r w:rsidRPr="00D44C2C">
            <w:rPr>
              <w:sz w:val="24"/>
              <w:szCs w:val="24"/>
            </w:rPr>
            <w:t>:   ______</w:t>
          </w:r>
        </w:p>
      </w:tc>
    </w:tr>
  </w:tbl>
  <w:p w:rsidR="00BC2675" w:rsidRDefault="00BC2675" w:rsidP="000C02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1696"/>
    <w:multiLevelType w:val="hybridMultilevel"/>
    <w:tmpl w:val="598A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C40"/>
    <w:multiLevelType w:val="hybridMultilevel"/>
    <w:tmpl w:val="181C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75"/>
    <w:rsid w:val="000B1AE1"/>
    <w:rsid w:val="000C0234"/>
    <w:rsid w:val="00107FB6"/>
    <w:rsid w:val="002A6C69"/>
    <w:rsid w:val="00350791"/>
    <w:rsid w:val="0035288B"/>
    <w:rsid w:val="003907A3"/>
    <w:rsid w:val="00397D81"/>
    <w:rsid w:val="00464900"/>
    <w:rsid w:val="007B5FB5"/>
    <w:rsid w:val="008A26FC"/>
    <w:rsid w:val="0096223E"/>
    <w:rsid w:val="009B14CE"/>
    <w:rsid w:val="00A47213"/>
    <w:rsid w:val="00B03073"/>
    <w:rsid w:val="00BA37DB"/>
    <w:rsid w:val="00BC2675"/>
    <w:rsid w:val="00C27C0D"/>
    <w:rsid w:val="00C85A09"/>
    <w:rsid w:val="00CB1912"/>
    <w:rsid w:val="00E94314"/>
    <w:rsid w:val="00F2513B"/>
    <w:rsid w:val="00F258F9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13C3"/>
  <w15:chartTrackingRefBased/>
  <w15:docId w15:val="{4D7ADE45-1C08-4397-9C24-F810FBF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75"/>
  </w:style>
  <w:style w:type="paragraph" w:styleId="Footer">
    <w:name w:val="footer"/>
    <w:basedOn w:val="Normal"/>
    <w:link w:val="Foot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75"/>
  </w:style>
  <w:style w:type="table" w:styleId="TableGrid">
    <w:name w:val="Table Grid"/>
    <w:basedOn w:val="TableNormal"/>
    <w:uiPriority w:val="39"/>
    <w:rsid w:val="00B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 Aalst</cp:lastModifiedBy>
  <cp:revision>11</cp:revision>
  <cp:lastPrinted>2023-02-27T17:28:00Z</cp:lastPrinted>
  <dcterms:created xsi:type="dcterms:W3CDTF">2021-12-09T00:13:00Z</dcterms:created>
  <dcterms:modified xsi:type="dcterms:W3CDTF">2024-02-16T16:39:00Z</dcterms:modified>
</cp:coreProperties>
</file>